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29FA" w:rsidRPr="00B01F5B" w:rsidRDefault="004829FA" w:rsidP="004829FA">
      <w:pPr>
        <w:spacing w:before="100" w:beforeAutospacing="1" w:after="100" w:afterAutospacing="1" w:line="240" w:lineRule="auto"/>
        <w:rPr>
          <w:rFonts w:ascii="Verdana" w:eastAsia="Times New Roman" w:hAnsi="Verdana" w:cs="Times New Roman"/>
          <w:b/>
          <w:sz w:val="24"/>
          <w:szCs w:val="24"/>
          <w:lang w:eastAsia="nl-NL"/>
        </w:rPr>
      </w:pPr>
      <w:r w:rsidRPr="004829FA">
        <w:rPr>
          <w:rFonts w:ascii="Times New Roman" w:eastAsia="Times New Roman" w:hAnsi="Times New Roman" w:cs="Times New Roman"/>
          <w:b/>
          <w:sz w:val="24"/>
          <w:szCs w:val="24"/>
          <w:lang w:eastAsia="nl-NL"/>
        </w:rPr>
        <w:t>Al</w:t>
      </w:r>
      <w:r w:rsidRPr="00B01F5B">
        <w:rPr>
          <w:rFonts w:ascii="Verdana" w:eastAsia="Times New Roman" w:hAnsi="Verdana" w:cs="Times New Roman"/>
          <w:b/>
          <w:sz w:val="24"/>
          <w:szCs w:val="24"/>
          <w:lang w:eastAsia="nl-NL"/>
        </w:rPr>
        <w:t>gemene betalingsvoorwaarden Moleculair Evenwicht</w:t>
      </w:r>
    </w:p>
    <w:p w:rsidR="004829FA" w:rsidRPr="004829FA" w:rsidRDefault="004829FA" w:rsidP="004829FA">
      <w:pPr>
        <w:numPr>
          <w:ilvl w:val="0"/>
          <w:numId w:val="1"/>
        </w:numPr>
        <w:spacing w:before="100" w:beforeAutospacing="1" w:after="100" w:afterAutospacing="1" w:line="240" w:lineRule="auto"/>
        <w:rPr>
          <w:rFonts w:ascii="Verdana" w:eastAsia="Times New Roman" w:hAnsi="Verdana" w:cs="Times New Roman"/>
          <w:sz w:val="24"/>
          <w:szCs w:val="24"/>
          <w:lang w:eastAsia="nl-NL"/>
        </w:rPr>
      </w:pPr>
      <w:r w:rsidRPr="004829FA">
        <w:rPr>
          <w:rFonts w:ascii="Verdana" w:eastAsia="Times New Roman" w:hAnsi="Verdana" w:cs="Times New Roman"/>
          <w:sz w:val="24"/>
          <w:szCs w:val="24"/>
          <w:lang w:eastAsia="nl-NL"/>
        </w:rPr>
        <w:t>Deze betalingsvoorwaarden zijn van toepassing op alle behandelovereenkomsten tussen de hulpverlener en de cliënt.</w:t>
      </w:r>
    </w:p>
    <w:p w:rsidR="004829FA" w:rsidRPr="004829FA" w:rsidRDefault="004829FA" w:rsidP="004829FA">
      <w:pPr>
        <w:numPr>
          <w:ilvl w:val="0"/>
          <w:numId w:val="1"/>
        </w:numPr>
        <w:spacing w:before="100" w:beforeAutospacing="1" w:after="100" w:afterAutospacing="1" w:line="240" w:lineRule="auto"/>
        <w:rPr>
          <w:rFonts w:ascii="Verdana" w:eastAsia="Times New Roman" w:hAnsi="Verdana" w:cs="Times New Roman"/>
          <w:sz w:val="24"/>
          <w:szCs w:val="24"/>
          <w:lang w:eastAsia="nl-NL"/>
        </w:rPr>
      </w:pPr>
      <w:r w:rsidRPr="004829FA">
        <w:rPr>
          <w:rFonts w:ascii="Verdana" w:eastAsia="Times New Roman" w:hAnsi="Verdana" w:cs="Times New Roman"/>
          <w:sz w:val="24"/>
          <w:szCs w:val="24"/>
          <w:lang w:eastAsia="nl-NL"/>
        </w:rPr>
        <w:t>Afspraken dienen uiterlijk 24 uur voor het tijdstip van de afspraak geannuleerd wo</w:t>
      </w:r>
      <w:r w:rsidRPr="00B01F5B">
        <w:rPr>
          <w:rFonts w:ascii="Verdana" w:eastAsia="Times New Roman" w:hAnsi="Verdana" w:cs="Times New Roman"/>
          <w:sz w:val="24"/>
          <w:szCs w:val="24"/>
          <w:lang w:eastAsia="nl-NL"/>
        </w:rPr>
        <w:t>rden. Bij niet tijdig annuleren of verzetten van</w:t>
      </w:r>
      <w:r w:rsidRPr="004829FA">
        <w:rPr>
          <w:rFonts w:ascii="Verdana" w:eastAsia="Times New Roman" w:hAnsi="Verdana" w:cs="Times New Roman"/>
          <w:sz w:val="24"/>
          <w:szCs w:val="24"/>
          <w:lang w:eastAsia="nl-NL"/>
        </w:rPr>
        <w:t xml:space="preserve"> de afspraak, is de hulpverlener gerechtigd de gereserveerde tijd naar alle redelijkheid aan de cliënt in rekening te brengen.</w:t>
      </w:r>
    </w:p>
    <w:p w:rsidR="004829FA" w:rsidRPr="004829FA" w:rsidRDefault="004829FA" w:rsidP="004829FA">
      <w:pPr>
        <w:numPr>
          <w:ilvl w:val="0"/>
          <w:numId w:val="1"/>
        </w:numPr>
        <w:spacing w:before="100" w:beforeAutospacing="1" w:after="100" w:afterAutospacing="1" w:line="240" w:lineRule="auto"/>
        <w:rPr>
          <w:rFonts w:ascii="Verdana" w:eastAsia="Times New Roman" w:hAnsi="Verdana" w:cs="Times New Roman"/>
          <w:sz w:val="24"/>
          <w:szCs w:val="24"/>
          <w:lang w:eastAsia="nl-NL"/>
        </w:rPr>
      </w:pPr>
      <w:r w:rsidRPr="004829FA">
        <w:rPr>
          <w:rFonts w:ascii="Verdana" w:eastAsia="Times New Roman" w:hAnsi="Verdana" w:cs="Times New Roman"/>
          <w:sz w:val="24"/>
          <w:szCs w:val="24"/>
          <w:lang w:eastAsia="nl-NL"/>
        </w:rPr>
        <w:t>De door de hulpverlener aan de cliënt gedeclareerde kosten voor de behandeling, dienen door de cliënt direct na de behandeling te worden  betaald.</w:t>
      </w:r>
    </w:p>
    <w:p w:rsidR="004829FA" w:rsidRPr="004829FA" w:rsidRDefault="004829FA" w:rsidP="004829FA">
      <w:pPr>
        <w:numPr>
          <w:ilvl w:val="0"/>
          <w:numId w:val="1"/>
        </w:numPr>
        <w:spacing w:before="100" w:beforeAutospacing="1" w:after="100" w:afterAutospacing="1" w:line="240" w:lineRule="auto"/>
        <w:rPr>
          <w:rFonts w:ascii="Verdana" w:eastAsia="Times New Roman" w:hAnsi="Verdana" w:cs="Times New Roman"/>
          <w:sz w:val="24"/>
          <w:szCs w:val="24"/>
          <w:lang w:eastAsia="nl-NL"/>
        </w:rPr>
      </w:pPr>
      <w:r w:rsidRPr="004829FA">
        <w:rPr>
          <w:rFonts w:ascii="Verdana" w:eastAsia="Times New Roman" w:hAnsi="Verdana" w:cs="Times New Roman"/>
          <w:sz w:val="24"/>
          <w:szCs w:val="24"/>
          <w:lang w:eastAsia="nl-NL"/>
        </w:rPr>
        <w:t>Bij niet direct betalen na de behandeling kan de hulpverlener de cliënt een betalingsherinnering sturen. Voldoet de cliënt binnen 14 dagen nog niet aan de betalingsherinnering, dan is de hulpverlener gerechtigd incassomaatregelen te treffen, dan wel dit door derden te laten uitvoeren. Alle kosten die verband houden met deze vordering komen voor rekening van de cliënt.</w:t>
      </w:r>
    </w:p>
    <w:p w:rsidR="004829FA" w:rsidRPr="00B01F5B" w:rsidRDefault="004829FA" w:rsidP="004829FA">
      <w:pPr>
        <w:numPr>
          <w:ilvl w:val="0"/>
          <w:numId w:val="1"/>
        </w:numPr>
        <w:spacing w:before="100" w:beforeAutospacing="1" w:after="100" w:afterAutospacing="1" w:line="240" w:lineRule="auto"/>
        <w:rPr>
          <w:rFonts w:ascii="Verdana" w:eastAsia="Times New Roman" w:hAnsi="Verdana" w:cs="Times New Roman"/>
          <w:sz w:val="24"/>
          <w:szCs w:val="24"/>
          <w:lang w:eastAsia="nl-NL"/>
        </w:rPr>
      </w:pPr>
      <w:r w:rsidRPr="004829FA">
        <w:rPr>
          <w:rFonts w:ascii="Verdana" w:eastAsia="Times New Roman" w:hAnsi="Verdana" w:cs="Times New Roman"/>
          <w:sz w:val="24"/>
          <w:szCs w:val="24"/>
          <w:lang w:eastAsia="nl-NL"/>
        </w:rPr>
        <w:t>Bij een betalingsachterstand is de hulpverlener gerechtigd – tenzij de behandeling zich hiertegen verzet – verdere behandeling op te schorten totdat de cliënt aan de betalingsverplichting heeft voldaan.</w:t>
      </w:r>
    </w:p>
    <w:p w:rsidR="002015C3" w:rsidRPr="004829FA" w:rsidRDefault="002015C3" w:rsidP="004829FA">
      <w:pPr>
        <w:numPr>
          <w:ilvl w:val="0"/>
          <w:numId w:val="1"/>
        </w:numPr>
        <w:spacing w:before="100" w:beforeAutospacing="1" w:after="100" w:afterAutospacing="1" w:line="240" w:lineRule="auto"/>
        <w:rPr>
          <w:rFonts w:ascii="Verdana" w:eastAsia="Times New Roman" w:hAnsi="Verdana" w:cs="Times New Roman"/>
          <w:sz w:val="24"/>
          <w:szCs w:val="24"/>
          <w:lang w:eastAsia="nl-NL"/>
        </w:rPr>
      </w:pPr>
      <w:r w:rsidRPr="00B01F5B">
        <w:rPr>
          <w:rFonts w:ascii="Verdana" w:eastAsia="Times New Roman" w:hAnsi="Verdana" w:cs="Times New Roman"/>
          <w:sz w:val="24"/>
          <w:szCs w:val="24"/>
          <w:lang w:eastAsia="nl-NL"/>
        </w:rPr>
        <w:t xml:space="preserve">Voor EMB consulten dienen kosten vooraf, door de cliënt, te worden voldaan aan de hulpverlener.  </w:t>
      </w:r>
    </w:p>
    <w:p w:rsidR="004829FA" w:rsidRPr="004829FA" w:rsidRDefault="004829FA" w:rsidP="004829FA">
      <w:pPr>
        <w:spacing w:before="100" w:beforeAutospacing="1" w:after="100" w:afterAutospacing="1" w:line="240" w:lineRule="auto"/>
        <w:outlineLvl w:val="3"/>
        <w:rPr>
          <w:rFonts w:ascii="Verdana" w:eastAsia="Times New Roman" w:hAnsi="Verdana" w:cs="Times New Roman"/>
          <w:b/>
          <w:bCs/>
          <w:sz w:val="24"/>
          <w:szCs w:val="24"/>
          <w:lang w:eastAsia="nl-NL"/>
        </w:rPr>
      </w:pPr>
      <w:r w:rsidRPr="004829FA">
        <w:rPr>
          <w:rFonts w:ascii="Verdana" w:eastAsia="Times New Roman" w:hAnsi="Verdana" w:cs="Times New Roman"/>
          <w:b/>
          <w:bCs/>
          <w:sz w:val="24"/>
          <w:szCs w:val="24"/>
          <w:lang w:eastAsia="nl-NL"/>
        </w:rPr>
        <w:t xml:space="preserve">Behandelovereenkomst  </w:t>
      </w:r>
      <w:r w:rsidR="002015C3" w:rsidRPr="00B01F5B">
        <w:rPr>
          <w:rFonts w:ascii="Verdana" w:eastAsia="Times New Roman" w:hAnsi="Verdana" w:cs="Times New Roman"/>
          <w:b/>
          <w:bCs/>
          <w:sz w:val="24"/>
          <w:szCs w:val="24"/>
          <w:lang w:eastAsia="nl-NL"/>
        </w:rPr>
        <w:t>Moleculair Evenwicht</w:t>
      </w:r>
    </w:p>
    <w:p w:rsidR="004829FA" w:rsidRPr="004829FA" w:rsidRDefault="004829FA" w:rsidP="004829FA">
      <w:pPr>
        <w:numPr>
          <w:ilvl w:val="0"/>
          <w:numId w:val="2"/>
        </w:numPr>
        <w:spacing w:before="100" w:beforeAutospacing="1" w:after="100" w:afterAutospacing="1" w:line="240" w:lineRule="auto"/>
        <w:rPr>
          <w:rFonts w:ascii="Verdana" w:eastAsia="Times New Roman" w:hAnsi="Verdana" w:cs="Times New Roman"/>
          <w:sz w:val="24"/>
          <w:szCs w:val="24"/>
          <w:lang w:eastAsia="nl-NL"/>
        </w:rPr>
      </w:pPr>
      <w:r w:rsidRPr="004829FA">
        <w:rPr>
          <w:rFonts w:ascii="Verdana" w:eastAsia="Times New Roman" w:hAnsi="Verdana" w:cs="Times New Roman"/>
          <w:sz w:val="24"/>
          <w:szCs w:val="24"/>
          <w:lang w:eastAsia="nl-NL"/>
        </w:rPr>
        <w:t>Alle eventuele, nadelige gevolgen voortvloeiende uit het achterhouden van informatie in het medisch dossier bij de huisarts, zijn voor verantwoordelijkheid en rekening van de cliënt.</w:t>
      </w:r>
    </w:p>
    <w:p w:rsidR="004829FA" w:rsidRPr="004829FA" w:rsidRDefault="002015C3" w:rsidP="004829FA">
      <w:pPr>
        <w:numPr>
          <w:ilvl w:val="0"/>
          <w:numId w:val="2"/>
        </w:numPr>
        <w:spacing w:before="100" w:beforeAutospacing="1" w:after="100" w:afterAutospacing="1" w:line="240" w:lineRule="auto"/>
        <w:rPr>
          <w:rFonts w:ascii="Verdana" w:eastAsia="Times New Roman" w:hAnsi="Verdana" w:cs="Times New Roman"/>
          <w:sz w:val="24"/>
          <w:szCs w:val="24"/>
          <w:lang w:eastAsia="nl-NL"/>
        </w:rPr>
      </w:pPr>
      <w:r w:rsidRPr="00B01F5B">
        <w:rPr>
          <w:rFonts w:ascii="Verdana" w:eastAsia="Times New Roman" w:hAnsi="Verdana" w:cs="Times New Roman"/>
          <w:sz w:val="24"/>
          <w:szCs w:val="24"/>
          <w:lang w:eastAsia="nl-NL"/>
        </w:rPr>
        <w:t>Moleculair Evenwicht</w:t>
      </w:r>
      <w:r w:rsidR="004829FA" w:rsidRPr="004829FA">
        <w:rPr>
          <w:rFonts w:ascii="Verdana" w:eastAsia="Times New Roman" w:hAnsi="Verdana" w:cs="Times New Roman"/>
          <w:sz w:val="24"/>
          <w:szCs w:val="24"/>
          <w:lang w:eastAsia="nl-NL"/>
        </w:rPr>
        <w:t xml:space="preserve"> zal haar werkzaamheden naar beste inzicht en vermogen en overeenkomstig </w:t>
      </w:r>
      <w:r w:rsidRPr="00B01F5B">
        <w:rPr>
          <w:rFonts w:ascii="Verdana" w:eastAsia="Times New Roman" w:hAnsi="Verdana" w:cs="Times New Roman"/>
          <w:sz w:val="24"/>
          <w:szCs w:val="24"/>
          <w:lang w:eastAsia="nl-NL"/>
        </w:rPr>
        <w:t xml:space="preserve">met </w:t>
      </w:r>
      <w:r w:rsidR="004829FA" w:rsidRPr="004829FA">
        <w:rPr>
          <w:rFonts w:ascii="Verdana" w:eastAsia="Times New Roman" w:hAnsi="Verdana" w:cs="Times New Roman"/>
          <w:sz w:val="24"/>
          <w:szCs w:val="24"/>
          <w:lang w:eastAsia="nl-NL"/>
        </w:rPr>
        <w:t xml:space="preserve">de eisen van goed vakmanschap verrichten. Op </w:t>
      </w:r>
      <w:r w:rsidRPr="00B01F5B">
        <w:rPr>
          <w:rFonts w:ascii="Verdana" w:eastAsia="Times New Roman" w:hAnsi="Verdana" w:cs="Times New Roman"/>
          <w:sz w:val="24"/>
          <w:szCs w:val="24"/>
          <w:lang w:eastAsia="nl-NL"/>
        </w:rPr>
        <w:t xml:space="preserve">Moleculair Evenwicht </w:t>
      </w:r>
      <w:r w:rsidR="004829FA" w:rsidRPr="004829FA">
        <w:rPr>
          <w:rFonts w:ascii="Verdana" w:eastAsia="Times New Roman" w:hAnsi="Verdana" w:cs="Times New Roman"/>
          <w:sz w:val="24"/>
          <w:szCs w:val="24"/>
          <w:lang w:eastAsia="nl-NL"/>
        </w:rPr>
        <w:t>rust een inspanningsverbintenis.</w:t>
      </w:r>
    </w:p>
    <w:p w:rsidR="004829FA" w:rsidRPr="004829FA" w:rsidRDefault="002015C3" w:rsidP="004829FA">
      <w:pPr>
        <w:numPr>
          <w:ilvl w:val="0"/>
          <w:numId w:val="2"/>
        </w:numPr>
        <w:spacing w:before="100" w:beforeAutospacing="1" w:after="100" w:afterAutospacing="1" w:line="240" w:lineRule="auto"/>
        <w:rPr>
          <w:rFonts w:ascii="Verdana" w:eastAsia="Times New Roman" w:hAnsi="Verdana" w:cs="Times New Roman"/>
          <w:sz w:val="24"/>
          <w:szCs w:val="24"/>
          <w:lang w:eastAsia="nl-NL"/>
        </w:rPr>
      </w:pPr>
      <w:r w:rsidRPr="00B01F5B">
        <w:rPr>
          <w:rFonts w:ascii="Verdana" w:eastAsia="Times New Roman" w:hAnsi="Verdana" w:cs="Times New Roman"/>
          <w:sz w:val="24"/>
          <w:szCs w:val="24"/>
          <w:lang w:eastAsia="nl-NL"/>
        </w:rPr>
        <w:t>Moleculair Evenwicht</w:t>
      </w:r>
      <w:r w:rsidR="004829FA" w:rsidRPr="004829FA">
        <w:rPr>
          <w:rFonts w:ascii="Verdana" w:eastAsia="Times New Roman" w:hAnsi="Verdana" w:cs="Times New Roman"/>
          <w:sz w:val="24"/>
          <w:szCs w:val="24"/>
          <w:lang w:eastAsia="nl-NL"/>
        </w:rPr>
        <w:t xml:space="preserve"> zal in overleg met cliënt de behandeling starten. De cliënt verplicht zich middels de schriftelijke en mondelinge anamnese/intake gesprek relevante informatie aan de behandelaar</w:t>
      </w:r>
      <w:r w:rsidRPr="00B01F5B">
        <w:rPr>
          <w:rFonts w:ascii="Verdana" w:eastAsia="Times New Roman" w:hAnsi="Verdana" w:cs="Times New Roman"/>
          <w:sz w:val="24"/>
          <w:szCs w:val="24"/>
          <w:lang w:eastAsia="nl-NL"/>
        </w:rPr>
        <w:t xml:space="preserve">(Moleculair Evenwicht- </w:t>
      </w:r>
      <w:proofErr w:type="spellStart"/>
      <w:r w:rsidRPr="00B01F5B">
        <w:rPr>
          <w:rFonts w:ascii="Verdana" w:eastAsia="Times New Roman" w:hAnsi="Verdana" w:cs="Times New Roman"/>
          <w:sz w:val="24"/>
          <w:szCs w:val="24"/>
          <w:lang w:eastAsia="nl-NL"/>
        </w:rPr>
        <w:t>Kayleigh</w:t>
      </w:r>
      <w:proofErr w:type="spellEnd"/>
      <w:r w:rsidRPr="00B01F5B">
        <w:rPr>
          <w:rFonts w:ascii="Verdana" w:eastAsia="Times New Roman" w:hAnsi="Verdana" w:cs="Times New Roman"/>
          <w:sz w:val="24"/>
          <w:szCs w:val="24"/>
          <w:lang w:eastAsia="nl-NL"/>
        </w:rPr>
        <w:t xml:space="preserve"> </w:t>
      </w:r>
      <w:proofErr w:type="spellStart"/>
      <w:r w:rsidRPr="00B01F5B">
        <w:rPr>
          <w:rFonts w:ascii="Verdana" w:eastAsia="Times New Roman" w:hAnsi="Verdana" w:cs="Times New Roman"/>
          <w:sz w:val="24"/>
          <w:szCs w:val="24"/>
          <w:lang w:eastAsia="nl-NL"/>
        </w:rPr>
        <w:t>Verhoeven-Aarts</w:t>
      </w:r>
      <w:proofErr w:type="spellEnd"/>
      <w:r w:rsidRPr="00B01F5B">
        <w:rPr>
          <w:rFonts w:ascii="Verdana" w:eastAsia="Times New Roman" w:hAnsi="Verdana" w:cs="Times New Roman"/>
          <w:sz w:val="24"/>
          <w:szCs w:val="24"/>
          <w:lang w:eastAsia="nl-NL"/>
        </w:rPr>
        <w:t>)</w:t>
      </w:r>
      <w:r w:rsidR="004829FA" w:rsidRPr="004829FA">
        <w:rPr>
          <w:rFonts w:ascii="Verdana" w:eastAsia="Times New Roman" w:hAnsi="Verdana" w:cs="Times New Roman"/>
          <w:sz w:val="24"/>
          <w:szCs w:val="24"/>
          <w:lang w:eastAsia="nl-NL"/>
        </w:rPr>
        <w:t xml:space="preserve"> te verstrekken.</w:t>
      </w:r>
    </w:p>
    <w:p w:rsidR="004829FA" w:rsidRPr="004829FA" w:rsidRDefault="004829FA" w:rsidP="004829FA">
      <w:pPr>
        <w:numPr>
          <w:ilvl w:val="0"/>
          <w:numId w:val="2"/>
        </w:numPr>
        <w:spacing w:before="100" w:beforeAutospacing="1" w:after="100" w:afterAutospacing="1" w:line="240" w:lineRule="auto"/>
        <w:rPr>
          <w:rFonts w:ascii="Verdana" w:eastAsia="Times New Roman" w:hAnsi="Verdana" w:cs="Times New Roman"/>
          <w:sz w:val="24"/>
          <w:szCs w:val="24"/>
          <w:lang w:eastAsia="nl-NL"/>
        </w:rPr>
      </w:pPr>
      <w:r w:rsidRPr="004829FA">
        <w:rPr>
          <w:rFonts w:ascii="Verdana" w:eastAsia="Times New Roman" w:hAnsi="Verdana" w:cs="Times New Roman"/>
          <w:sz w:val="24"/>
          <w:szCs w:val="24"/>
          <w:lang w:eastAsia="nl-NL"/>
        </w:rPr>
        <w:t>Tenzij anders is bepaald, wordt de overeenkomst aangegaan voor de duur van de behandeling.</w:t>
      </w:r>
    </w:p>
    <w:p w:rsidR="002015C3" w:rsidRPr="00B01F5B" w:rsidRDefault="002015C3" w:rsidP="004829FA">
      <w:pPr>
        <w:numPr>
          <w:ilvl w:val="0"/>
          <w:numId w:val="2"/>
        </w:numPr>
        <w:spacing w:before="100" w:beforeAutospacing="1" w:after="100" w:afterAutospacing="1" w:line="240" w:lineRule="auto"/>
        <w:rPr>
          <w:rFonts w:ascii="Verdana" w:eastAsia="Times New Roman" w:hAnsi="Verdana" w:cs="Times New Roman"/>
          <w:sz w:val="24"/>
          <w:szCs w:val="24"/>
          <w:lang w:eastAsia="nl-NL"/>
        </w:rPr>
      </w:pPr>
      <w:r w:rsidRPr="00B01F5B">
        <w:rPr>
          <w:rFonts w:ascii="Verdana" w:eastAsia="Times New Roman" w:hAnsi="Verdana" w:cs="Times New Roman"/>
          <w:sz w:val="24"/>
          <w:szCs w:val="24"/>
          <w:lang w:eastAsia="nl-NL"/>
        </w:rPr>
        <w:t>Moleculair Evenwicht</w:t>
      </w:r>
      <w:r w:rsidR="004829FA" w:rsidRPr="004829FA">
        <w:rPr>
          <w:rFonts w:ascii="Verdana" w:eastAsia="Times New Roman" w:hAnsi="Verdana" w:cs="Times New Roman"/>
          <w:sz w:val="24"/>
          <w:szCs w:val="24"/>
          <w:lang w:eastAsia="nl-NL"/>
        </w:rPr>
        <w:t xml:space="preserve"> behoudt te allen tijde alle rechten op door haar gemaakte adviezen, plannen, documenten, afbeeldingen en/of de hierop betrekking hebbende informatie en kennis van zaken, zelfs wanneer daarvoor kosten in rekening zijn gebracht of naderhand nog verbeteringen zijn aangebracht, al dan niet op aanvraag van de cliënt. </w:t>
      </w:r>
    </w:p>
    <w:p w:rsidR="002015C3" w:rsidRPr="00B01F5B" w:rsidRDefault="002015C3" w:rsidP="004829FA">
      <w:pPr>
        <w:numPr>
          <w:ilvl w:val="0"/>
          <w:numId w:val="2"/>
        </w:numPr>
        <w:spacing w:before="100" w:beforeAutospacing="1" w:after="100" w:afterAutospacing="1" w:line="240" w:lineRule="auto"/>
        <w:rPr>
          <w:rFonts w:ascii="Verdana" w:eastAsia="Times New Roman" w:hAnsi="Verdana" w:cs="Times New Roman"/>
          <w:sz w:val="24"/>
          <w:szCs w:val="24"/>
          <w:lang w:eastAsia="nl-NL"/>
        </w:rPr>
      </w:pPr>
      <w:r w:rsidRPr="00B01F5B">
        <w:rPr>
          <w:rFonts w:ascii="Verdana" w:eastAsia="Times New Roman" w:hAnsi="Verdana" w:cs="Times New Roman"/>
          <w:sz w:val="24"/>
          <w:szCs w:val="24"/>
          <w:lang w:eastAsia="nl-NL"/>
        </w:rPr>
        <w:t>Moleculair Evenwicht</w:t>
      </w:r>
      <w:r w:rsidR="004829FA" w:rsidRPr="004829FA">
        <w:rPr>
          <w:rFonts w:ascii="Verdana" w:eastAsia="Times New Roman" w:hAnsi="Verdana" w:cs="Times New Roman"/>
          <w:sz w:val="24"/>
          <w:szCs w:val="24"/>
          <w:lang w:eastAsia="nl-NL"/>
        </w:rPr>
        <w:t xml:space="preserve"> heeft het recht om overeengekomen consulten en/of werkzaamheden op te schorten indien zij door </w:t>
      </w:r>
      <w:r w:rsidR="004829FA" w:rsidRPr="004829FA">
        <w:rPr>
          <w:rFonts w:ascii="Verdana" w:eastAsia="Times New Roman" w:hAnsi="Verdana" w:cs="Times New Roman"/>
          <w:sz w:val="24"/>
          <w:szCs w:val="24"/>
          <w:lang w:eastAsia="nl-NL"/>
        </w:rPr>
        <w:lastRenderedPageBreak/>
        <w:t xml:space="preserve">omstandigheden, welke buiten haar invloedsfeer liggen of vanwege ziekte, tijdelijk verhinderd is haar verplichtingen na te komen. </w:t>
      </w:r>
    </w:p>
    <w:p w:rsidR="004829FA" w:rsidRPr="004829FA" w:rsidRDefault="004829FA" w:rsidP="004829FA">
      <w:pPr>
        <w:numPr>
          <w:ilvl w:val="0"/>
          <w:numId w:val="2"/>
        </w:numPr>
        <w:spacing w:before="100" w:beforeAutospacing="1" w:after="100" w:afterAutospacing="1" w:line="240" w:lineRule="auto"/>
        <w:rPr>
          <w:rFonts w:ascii="Verdana" w:eastAsia="Times New Roman" w:hAnsi="Verdana" w:cs="Times New Roman"/>
          <w:sz w:val="24"/>
          <w:szCs w:val="24"/>
          <w:lang w:eastAsia="nl-NL"/>
        </w:rPr>
      </w:pPr>
      <w:r w:rsidRPr="004829FA">
        <w:rPr>
          <w:rFonts w:ascii="Verdana" w:eastAsia="Times New Roman" w:hAnsi="Verdana" w:cs="Times New Roman"/>
          <w:sz w:val="24"/>
          <w:szCs w:val="24"/>
          <w:lang w:eastAsia="nl-NL"/>
        </w:rPr>
        <w:t xml:space="preserve">Het advies en/of </w:t>
      </w:r>
      <w:r w:rsidR="002015C3" w:rsidRPr="00B01F5B">
        <w:rPr>
          <w:rFonts w:ascii="Verdana" w:eastAsia="Times New Roman" w:hAnsi="Verdana" w:cs="Times New Roman"/>
          <w:sz w:val="24"/>
          <w:szCs w:val="24"/>
          <w:lang w:eastAsia="nl-NL"/>
        </w:rPr>
        <w:t>behandeling</w:t>
      </w:r>
      <w:r w:rsidRPr="004829FA">
        <w:rPr>
          <w:rFonts w:ascii="Verdana" w:eastAsia="Times New Roman" w:hAnsi="Verdana" w:cs="Times New Roman"/>
          <w:sz w:val="24"/>
          <w:szCs w:val="24"/>
          <w:lang w:eastAsia="nl-NL"/>
        </w:rPr>
        <w:t xml:space="preserve"> van </w:t>
      </w:r>
      <w:r w:rsidR="002015C3" w:rsidRPr="00B01F5B">
        <w:rPr>
          <w:rFonts w:ascii="Verdana" w:eastAsia="Times New Roman" w:hAnsi="Verdana" w:cs="Times New Roman"/>
          <w:sz w:val="24"/>
          <w:szCs w:val="24"/>
          <w:lang w:eastAsia="nl-NL"/>
        </w:rPr>
        <w:t>Moleculair Evenwicht</w:t>
      </w:r>
      <w:r w:rsidRPr="004829FA">
        <w:rPr>
          <w:rFonts w:ascii="Verdana" w:eastAsia="Times New Roman" w:hAnsi="Verdana" w:cs="Times New Roman"/>
          <w:sz w:val="24"/>
          <w:szCs w:val="24"/>
          <w:lang w:eastAsia="nl-NL"/>
        </w:rPr>
        <w:t xml:space="preserve"> is naar zijn aard resultaatgericht zonder dat resultaat te garanderen</w:t>
      </w:r>
      <w:r w:rsidR="002015C3" w:rsidRPr="00B01F5B">
        <w:rPr>
          <w:rFonts w:ascii="Verdana" w:eastAsia="Times New Roman" w:hAnsi="Verdana" w:cs="Times New Roman"/>
          <w:sz w:val="24"/>
          <w:szCs w:val="24"/>
          <w:lang w:eastAsia="nl-NL"/>
        </w:rPr>
        <w:t xml:space="preserve"> is</w:t>
      </w:r>
      <w:r w:rsidRPr="004829FA">
        <w:rPr>
          <w:rFonts w:ascii="Verdana" w:eastAsia="Times New Roman" w:hAnsi="Verdana" w:cs="Times New Roman"/>
          <w:sz w:val="24"/>
          <w:szCs w:val="24"/>
          <w:lang w:eastAsia="nl-NL"/>
        </w:rPr>
        <w:t xml:space="preserve">. </w:t>
      </w:r>
      <w:r w:rsidR="002015C3" w:rsidRPr="00B01F5B">
        <w:rPr>
          <w:rFonts w:ascii="Verdana" w:eastAsia="Times New Roman" w:hAnsi="Verdana" w:cs="Times New Roman"/>
          <w:sz w:val="24"/>
          <w:szCs w:val="24"/>
          <w:lang w:eastAsia="nl-NL"/>
        </w:rPr>
        <w:t>Moleculair Evenwicht</w:t>
      </w:r>
      <w:r w:rsidRPr="004829FA">
        <w:rPr>
          <w:rFonts w:ascii="Verdana" w:eastAsia="Times New Roman" w:hAnsi="Verdana" w:cs="Times New Roman"/>
          <w:sz w:val="24"/>
          <w:szCs w:val="24"/>
          <w:lang w:eastAsia="nl-NL"/>
        </w:rPr>
        <w:t xml:space="preserve"> sluit elke aansprakelijkheid uit ter zake van schade of letsel of ziekte voortvloeiend uit of verband ho</w:t>
      </w:r>
      <w:r w:rsidR="002015C3" w:rsidRPr="00B01F5B">
        <w:rPr>
          <w:rFonts w:ascii="Verdana" w:eastAsia="Times New Roman" w:hAnsi="Verdana" w:cs="Times New Roman"/>
          <w:sz w:val="24"/>
          <w:szCs w:val="24"/>
          <w:lang w:eastAsia="nl-NL"/>
        </w:rPr>
        <w:t>udend met de opvolging door de c</w:t>
      </w:r>
      <w:r w:rsidRPr="004829FA">
        <w:rPr>
          <w:rFonts w:ascii="Verdana" w:eastAsia="Times New Roman" w:hAnsi="Verdana" w:cs="Times New Roman"/>
          <w:sz w:val="24"/>
          <w:szCs w:val="24"/>
          <w:lang w:eastAsia="nl-NL"/>
        </w:rPr>
        <w:t xml:space="preserve">liënt van door </w:t>
      </w:r>
      <w:r w:rsidR="00173B74" w:rsidRPr="00B01F5B">
        <w:rPr>
          <w:rFonts w:ascii="Verdana" w:eastAsia="Times New Roman" w:hAnsi="Verdana" w:cs="Times New Roman"/>
          <w:sz w:val="24"/>
          <w:szCs w:val="24"/>
          <w:lang w:eastAsia="nl-NL"/>
        </w:rPr>
        <w:t>Moleculair Evenwicht</w:t>
      </w:r>
      <w:r w:rsidRPr="004829FA">
        <w:rPr>
          <w:rFonts w:ascii="Verdana" w:eastAsia="Times New Roman" w:hAnsi="Verdana" w:cs="Times New Roman"/>
          <w:sz w:val="24"/>
          <w:szCs w:val="24"/>
          <w:lang w:eastAsia="nl-NL"/>
        </w:rPr>
        <w:t xml:space="preserve"> verstrekte adviezen</w:t>
      </w:r>
      <w:r w:rsidR="00173B74" w:rsidRPr="00B01F5B">
        <w:rPr>
          <w:rFonts w:ascii="Verdana" w:eastAsia="Times New Roman" w:hAnsi="Verdana" w:cs="Times New Roman"/>
          <w:sz w:val="24"/>
          <w:szCs w:val="24"/>
          <w:lang w:eastAsia="nl-NL"/>
        </w:rPr>
        <w:t>.</w:t>
      </w:r>
    </w:p>
    <w:p w:rsidR="004829FA" w:rsidRPr="004829FA" w:rsidRDefault="00173B74" w:rsidP="004829FA">
      <w:pPr>
        <w:numPr>
          <w:ilvl w:val="0"/>
          <w:numId w:val="2"/>
        </w:numPr>
        <w:spacing w:before="100" w:beforeAutospacing="1" w:after="100" w:afterAutospacing="1" w:line="240" w:lineRule="auto"/>
        <w:rPr>
          <w:rFonts w:ascii="Verdana" w:eastAsia="Times New Roman" w:hAnsi="Verdana" w:cs="Times New Roman"/>
          <w:sz w:val="24"/>
          <w:szCs w:val="24"/>
          <w:lang w:eastAsia="nl-NL"/>
        </w:rPr>
      </w:pPr>
      <w:r w:rsidRPr="00B01F5B">
        <w:rPr>
          <w:rFonts w:ascii="Verdana" w:eastAsia="Times New Roman" w:hAnsi="Verdana" w:cs="Times New Roman"/>
          <w:sz w:val="24"/>
          <w:szCs w:val="24"/>
          <w:lang w:eastAsia="nl-NL"/>
        </w:rPr>
        <w:t xml:space="preserve">Moleculair Evenwicht </w:t>
      </w:r>
      <w:r w:rsidR="004829FA" w:rsidRPr="004829FA">
        <w:rPr>
          <w:rFonts w:ascii="Verdana" w:eastAsia="Times New Roman" w:hAnsi="Verdana" w:cs="Times New Roman"/>
          <w:sz w:val="24"/>
          <w:szCs w:val="24"/>
          <w:lang w:eastAsia="nl-NL"/>
        </w:rPr>
        <w:t xml:space="preserve"> is niet aansprakelijk voor schade, van welke</w:t>
      </w:r>
      <w:r w:rsidRPr="00B01F5B">
        <w:rPr>
          <w:rFonts w:ascii="Verdana" w:eastAsia="Times New Roman" w:hAnsi="Verdana" w:cs="Times New Roman"/>
          <w:sz w:val="24"/>
          <w:szCs w:val="24"/>
          <w:lang w:eastAsia="nl-NL"/>
        </w:rPr>
        <w:t xml:space="preserve"> aard ook, ontstaan doordat de t</w:t>
      </w:r>
      <w:r w:rsidR="004829FA" w:rsidRPr="004829FA">
        <w:rPr>
          <w:rFonts w:ascii="Verdana" w:eastAsia="Times New Roman" w:hAnsi="Verdana" w:cs="Times New Roman"/>
          <w:sz w:val="24"/>
          <w:szCs w:val="24"/>
          <w:lang w:eastAsia="nl-NL"/>
        </w:rPr>
        <w:t>herapeut</w:t>
      </w:r>
      <w:r w:rsidRPr="00B01F5B">
        <w:rPr>
          <w:rFonts w:ascii="Verdana" w:eastAsia="Times New Roman" w:hAnsi="Verdana" w:cs="Times New Roman"/>
          <w:sz w:val="24"/>
          <w:szCs w:val="24"/>
          <w:lang w:eastAsia="nl-NL"/>
        </w:rPr>
        <w:t>(</w:t>
      </w:r>
      <w:proofErr w:type="spellStart"/>
      <w:r w:rsidRPr="00B01F5B">
        <w:rPr>
          <w:rFonts w:ascii="Verdana" w:eastAsia="Times New Roman" w:hAnsi="Verdana" w:cs="Times New Roman"/>
          <w:sz w:val="24"/>
          <w:szCs w:val="24"/>
          <w:lang w:eastAsia="nl-NL"/>
        </w:rPr>
        <w:t>Kayleigh</w:t>
      </w:r>
      <w:proofErr w:type="spellEnd"/>
      <w:r w:rsidRPr="00B01F5B">
        <w:rPr>
          <w:rFonts w:ascii="Verdana" w:eastAsia="Times New Roman" w:hAnsi="Verdana" w:cs="Times New Roman"/>
          <w:sz w:val="24"/>
          <w:szCs w:val="24"/>
          <w:lang w:eastAsia="nl-NL"/>
        </w:rPr>
        <w:t xml:space="preserve"> </w:t>
      </w:r>
      <w:proofErr w:type="spellStart"/>
      <w:r w:rsidRPr="00B01F5B">
        <w:rPr>
          <w:rFonts w:ascii="Verdana" w:eastAsia="Times New Roman" w:hAnsi="Verdana" w:cs="Times New Roman"/>
          <w:sz w:val="24"/>
          <w:szCs w:val="24"/>
          <w:lang w:eastAsia="nl-NL"/>
        </w:rPr>
        <w:t>Verhoeven-Aarts</w:t>
      </w:r>
      <w:proofErr w:type="spellEnd"/>
      <w:r w:rsidRPr="00B01F5B">
        <w:rPr>
          <w:rFonts w:ascii="Verdana" w:eastAsia="Times New Roman" w:hAnsi="Verdana" w:cs="Times New Roman"/>
          <w:sz w:val="24"/>
          <w:szCs w:val="24"/>
          <w:lang w:eastAsia="nl-NL"/>
        </w:rPr>
        <w:t>)</w:t>
      </w:r>
      <w:r w:rsidR="004829FA" w:rsidRPr="004829FA">
        <w:rPr>
          <w:rFonts w:ascii="Verdana" w:eastAsia="Times New Roman" w:hAnsi="Verdana" w:cs="Times New Roman"/>
          <w:sz w:val="24"/>
          <w:szCs w:val="24"/>
          <w:lang w:eastAsia="nl-NL"/>
        </w:rPr>
        <w:t xml:space="preserve"> is uitgegaan van door of namens de cliënt verstrekte onjuiste en/of onvolledige gegevens en/of verzwegen gezondheidsaspecten. </w:t>
      </w:r>
      <w:r w:rsidRPr="00B01F5B">
        <w:rPr>
          <w:rFonts w:ascii="Verdana" w:eastAsia="Times New Roman" w:hAnsi="Verdana" w:cs="Times New Roman"/>
          <w:sz w:val="24"/>
          <w:szCs w:val="24"/>
          <w:lang w:eastAsia="nl-NL"/>
        </w:rPr>
        <w:t>Moleculair Evenwicht</w:t>
      </w:r>
      <w:r w:rsidR="004829FA" w:rsidRPr="004829FA">
        <w:rPr>
          <w:rFonts w:ascii="Verdana" w:eastAsia="Times New Roman" w:hAnsi="Verdana" w:cs="Times New Roman"/>
          <w:sz w:val="24"/>
          <w:szCs w:val="24"/>
          <w:lang w:eastAsia="nl-NL"/>
        </w:rPr>
        <w:t xml:space="preserve"> is evenmin aansprakelijk als adviezen niet of onjuist worden opgevolgd.</w:t>
      </w:r>
    </w:p>
    <w:p w:rsidR="004829FA" w:rsidRPr="004829FA" w:rsidRDefault="004829FA" w:rsidP="004829FA">
      <w:pPr>
        <w:numPr>
          <w:ilvl w:val="0"/>
          <w:numId w:val="2"/>
        </w:numPr>
        <w:spacing w:before="100" w:beforeAutospacing="1" w:after="100" w:afterAutospacing="1" w:line="240" w:lineRule="auto"/>
        <w:rPr>
          <w:rFonts w:ascii="Verdana" w:eastAsia="Times New Roman" w:hAnsi="Verdana" w:cs="Times New Roman"/>
          <w:sz w:val="24"/>
          <w:szCs w:val="24"/>
          <w:lang w:eastAsia="nl-NL"/>
        </w:rPr>
      </w:pPr>
      <w:r w:rsidRPr="004829FA">
        <w:rPr>
          <w:rFonts w:ascii="Verdana" w:eastAsia="Times New Roman" w:hAnsi="Verdana" w:cs="Times New Roman"/>
          <w:sz w:val="24"/>
          <w:szCs w:val="24"/>
          <w:lang w:eastAsia="nl-NL"/>
        </w:rPr>
        <w:t xml:space="preserve">Tenzij anders is bepaald, wordt de overeenkomst aangegaan </w:t>
      </w:r>
      <w:r w:rsidR="00173B74" w:rsidRPr="00B01F5B">
        <w:rPr>
          <w:rFonts w:ascii="Verdana" w:eastAsia="Times New Roman" w:hAnsi="Verdana" w:cs="Times New Roman"/>
          <w:sz w:val="24"/>
          <w:szCs w:val="24"/>
          <w:lang w:eastAsia="nl-NL"/>
        </w:rPr>
        <w:t xml:space="preserve">voor de duur van de behandeling. De duur van de behandeling wordt doorgaans bepaald door het verkozen pakket zoals vermeld op de website van Moleculair Evenwicht. </w:t>
      </w:r>
    </w:p>
    <w:p w:rsidR="00173B74" w:rsidRPr="00B01F5B" w:rsidRDefault="004829FA" w:rsidP="00173B74">
      <w:pPr>
        <w:numPr>
          <w:ilvl w:val="0"/>
          <w:numId w:val="2"/>
        </w:numPr>
        <w:spacing w:before="100" w:beforeAutospacing="1" w:after="100" w:afterAutospacing="1" w:line="240" w:lineRule="auto"/>
        <w:rPr>
          <w:rFonts w:ascii="Verdana" w:eastAsia="Times New Roman" w:hAnsi="Verdana" w:cs="Times New Roman"/>
          <w:sz w:val="24"/>
          <w:szCs w:val="24"/>
          <w:lang w:eastAsia="nl-NL"/>
        </w:rPr>
      </w:pPr>
      <w:r w:rsidRPr="004829FA">
        <w:rPr>
          <w:rFonts w:ascii="Verdana" w:eastAsia="Times New Roman" w:hAnsi="Verdana" w:cs="Times New Roman"/>
          <w:sz w:val="24"/>
          <w:szCs w:val="24"/>
          <w:lang w:eastAsia="nl-NL"/>
        </w:rPr>
        <w:t xml:space="preserve">Waarnemingsregeling: indien </w:t>
      </w:r>
      <w:proofErr w:type="spellStart"/>
      <w:r w:rsidR="00173B74" w:rsidRPr="00B01F5B">
        <w:rPr>
          <w:rFonts w:ascii="Verdana" w:eastAsia="Times New Roman" w:hAnsi="Verdana" w:cs="Times New Roman"/>
          <w:sz w:val="24"/>
          <w:szCs w:val="24"/>
          <w:lang w:eastAsia="nl-NL"/>
        </w:rPr>
        <w:t>Kayleigh</w:t>
      </w:r>
      <w:proofErr w:type="spellEnd"/>
      <w:r w:rsidR="00173B74" w:rsidRPr="00B01F5B">
        <w:rPr>
          <w:rFonts w:ascii="Verdana" w:eastAsia="Times New Roman" w:hAnsi="Verdana" w:cs="Times New Roman"/>
          <w:sz w:val="24"/>
          <w:szCs w:val="24"/>
          <w:lang w:eastAsia="nl-NL"/>
        </w:rPr>
        <w:t xml:space="preserve"> </w:t>
      </w:r>
      <w:proofErr w:type="spellStart"/>
      <w:r w:rsidR="00173B74" w:rsidRPr="00B01F5B">
        <w:rPr>
          <w:rFonts w:ascii="Verdana" w:eastAsia="Times New Roman" w:hAnsi="Verdana" w:cs="Times New Roman"/>
          <w:sz w:val="24"/>
          <w:szCs w:val="24"/>
          <w:lang w:eastAsia="nl-NL"/>
        </w:rPr>
        <w:t>Verhoeven-Aarts</w:t>
      </w:r>
      <w:proofErr w:type="spellEnd"/>
      <w:r w:rsidRPr="004829FA">
        <w:rPr>
          <w:rFonts w:ascii="Verdana" w:eastAsia="Times New Roman" w:hAnsi="Verdana" w:cs="Times New Roman"/>
          <w:sz w:val="24"/>
          <w:szCs w:val="24"/>
          <w:lang w:eastAsia="nl-NL"/>
        </w:rPr>
        <w:t xml:space="preserve"> wegens ziekte en/of overlijden niet in staat is haar werkzaamheden als Natuurlijk met Caroline voort te zetten,</w:t>
      </w:r>
      <w:r w:rsidR="00173B74" w:rsidRPr="00B01F5B">
        <w:rPr>
          <w:rFonts w:ascii="Verdana" w:eastAsia="Times New Roman" w:hAnsi="Verdana" w:cs="Times New Roman"/>
          <w:sz w:val="24"/>
          <w:szCs w:val="24"/>
          <w:lang w:eastAsia="nl-NL"/>
        </w:rPr>
        <w:t xml:space="preserve"> zal de behandeling (tijdelijk) </w:t>
      </w:r>
      <w:r w:rsidRPr="004829FA">
        <w:rPr>
          <w:rFonts w:ascii="Verdana" w:eastAsia="Times New Roman" w:hAnsi="Verdana" w:cs="Times New Roman"/>
          <w:sz w:val="24"/>
          <w:szCs w:val="24"/>
          <w:lang w:eastAsia="nl-NL"/>
        </w:rPr>
        <w:t>stopgezet worden.</w:t>
      </w:r>
    </w:p>
    <w:p w:rsidR="00173B74" w:rsidRPr="00B01F5B" w:rsidRDefault="00173B74" w:rsidP="00173B74">
      <w:pPr>
        <w:spacing w:before="100" w:beforeAutospacing="1" w:after="100" w:afterAutospacing="1" w:line="240" w:lineRule="auto"/>
        <w:ind w:left="786"/>
        <w:rPr>
          <w:rStyle w:val="bumpedfont15"/>
          <w:rFonts w:ascii="Verdana" w:eastAsia="Times New Roman" w:hAnsi="Verdana" w:cs="Times New Roman"/>
          <w:sz w:val="24"/>
          <w:szCs w:val="24"/>
          <w:lang w:eastAsia="nl-NL"/>
        </w:rPr>
      </w:pPr>
    </w:p>
    <w:p w:rsidR="004829FA" w:rsidRPr="00B01F5B" w:rsidRDefault="004829FA" w:rsidP="00173B74">
      <w:pPr>
        <w:pStyle w:val="s3"/>
        <w:spacing w:after="120" w:afterAutospacing="0"/>
        <w:ind w:left="786"/>
        <w:rPr>
          <w:rFonts w:ascii="Verdana" w:hAnsi="Verdana"/>
          <w:sz w:val="27"/>
          <w:szCs w:val="27"/>
        </w:rPr>
      </w:pPr>
      <w:r w:rsidRPr="00B01F5B">
        <w:rPr>
          <w:rStyle w:val="bumpedfont15"/>
          <w:rFonts w:ascii="Verdana" w:hAnsi="Verdana"/>
          <w:b/>
          <w:bCs/>
          <w:sz w:val="26"/>
          <w:szCs w:val="26"/>
        </w:rPr>
        <w:t>Medisch.</w:t>
      </w:r>
      <w:r w:rsidRPr="00B01F5B">
        <w:rPr>
          <w:rFonts w:ascii="Verdana" w:hAnsi="Verdana"/>
          <w:b/>
          <w:bCs/>
          <w:sz w:val="26"/>
          <w:szCs w:val="26"/>
        </w:rPr>
        <w:br/>
      </w:r>
      <w:r w:rsidR="00173B74" w:rsidRPr="00B01F5B">
        <w:rPr>
          <w:rStyle w:val="bumpedfont15"/>
          <w:rFonts w:ascii="Verdana" w:hAnsi="Verdana"/>
          <w:sz w:val="26"/>
          <w:szCs w:val="26"/>
        </w:rPr>
        <w:t>Moleculair Evenwicht</w:t>
      </w:r>
      <w:r w:rsidRPr="00B01F5B">
        <w:rPr>
          <w:rStyle w:val="bumpedfont15"/>
          <w:rFonts w:ascii="Verdana" w:hAnsi="Verdana"/>
          <w:sz w:val="26"/>
          <w:szCs w:val="26"/>
        </w:rPr>
        <w:t> is niet geschikt om medische diagnoses te stellen</w:t>
      </w:r>
      <w:r w:rsidR="00173B74" w:rsidRPr="00B01F5B">
        <w:rPr>
          <w:rStyle w:val="bumpedfont15"/>
          <w:rFonts w:ascii="Verdana" w:hAnsi="Verdana"/>
          <w:sz w:val="26"/>
          <w:szCs w:val="26"/>
        </w:rPr>
        <w:t xml:space="preserve">. </w:t>
      </w:r>
      <w:r w:rsidRPr="00B01F5B">
        <w:rPr>
          <w:rStyle w:val="bumpedfont15"/>
          <w:rFonts w:ascii="Verdana" w:hAnsi="Verdana"/>
          <w:sz w:val="26"/>
          <w:szCs w:val="26"/>
        </w:rPr>
        <w:t xml:space="preserve">Het is geschikt om naast de reguliere gezondheidszorg te functioneren en niet </w:t>
      </w:r>
      <w:r w:rsidR="00173B74" w:rsidRPr="00B01F5B">
        <w:rPr>
          <w:rStyle w:val="bumpedfont15"/>
          <w:rFonts w:ascii="Verdana" w:hAnsi="Verdana"/>
          <w:sz w:val="26"/>
          <w:szCs w:val="26"/>
        </w:rPr>
        <w:t xml:space="preserve">of beperkt </w:t>
      </w:r>
      <w:r w:rsidRPr="00B01F5B">
        <w:rPr>
          <w:rStyle w:val="bumpedfont15"/>
          <w:rFonts w:ascii="Verdana" w:hAnsi="Verdana"/>
          <w:sz w:val="26"/>
          <w:szCs w:val="26"/>
        </w:rPr>
        <w:t>in plaats daarvan. Daarom wordt het op prijs gesteld als de huisarts en/of specialist op de hoogte is van uw klachten. </w:t>
      </w:r>
      <w:r w:rsidRPr="00B01F5B">
        <w:rPr>
          <w:rFonts w:ascii="Verdana" w:hAnsi="Verdana"/>
          <w:sz w:val="27"/>
          <w:szCs w:val="27"/>
        </w:rPr>
        <w:t xml:space="preserve"> </w:t>
      </w:r>
    </w:p>
    <w:p w:rsidR="004829FA" w:rsidRPr="00B01F5B" w:rsidRDefault="004829FA" w:rsidP="00173B74">
      <w:pPr>
        <w:pStyle w:val="s3"/>
        <w:spacing w:after="120" w:afterAutospacing="0"/>
        <w:ind w:left="786"/>
        <w:rPr>
          <w:rFonts w:ascii="Verdana" w:hAnsi="Verdana"/>
          <w:sz w:val="27"/>
          <w:szCs w:val="27"/>
        </w:rPr>
      </w:pPr>
      <w:r w:rsidRPr="00B01F5B">
        <w:rPr>
          <w:rStyle w:val="bumpedfont15"/>
          <w:rFonts w:ascii="Verdana" w:hAnsi="Verdana"/>
          <w:sz w:val="26"/>
          <w:szCs w:val="26"/>
        </w:rPr>
        <w:t>Ongeneeslijke ziekten kunnen met behulp van </w:t>
      </w:r>
      <w:r w:rsidR="00B01F5B" w:rsidRPr="00B01F5B">
        <w:rPr>
          <w:rStyle w:val="bumpedfont15"/>
          <w:rFonts w:ascii="Verdana" w:hAnsi="Verdana"/>
          <w:sz w:val="26"/>
          <w:szCs w:val="26"/>
        </w:rPr>
        <w:t xml:space="preserve">behandeling van Moleculair Evenwicht </w:t>
      </w:r>
      <w:r w:rsidRPr="00B01F5B">
        <w:rPr>
          <w:rStyle w:val="bumpedfont15"/>
          <w:rFonts w:ascii="Verdana" w:hAnsi="Verdana"/>
          <w:sz w:val="26"/>
          <w:szCs w:val="26"/>
        </w:rPr>
        <w:t xml:space="preserve"> niet weggenomen worden. De behandelingen kunnen wel een positieve bijdrage leveren in de ondersteuning van de gezondheid en het welbevinden van de cliënt. Dit is ook mogelijk tijdens en na een regulier behandeling traject. </w:t>
      </w:r>
      <w:r w:rsidRPr="00B01F5B">
        <w:rPr>
          <w:rFonts w:ascii="Verdana" w:hAnsi="Verdana"/>
          <w:sz w:val="27"/>
          <w:szCs w:val="27"/>
        </w:rPr>
        <w:t xml:space="preserve"> </w:t>
      </w:r>
    </w:p>
    <w:p w:rsidR="004829FA" w:rsidRPr="00B01F5B" w:rsidRDefault="004829FA" w:rsidP="00173B74">
      <w:pPr>
        <w:pStyle w:val="s3"/>
        <w:spacing w:after="120" w:afterAutospacing="0"/>
        <w:ind w:left="786"/>
        <w:rPr>
          <w:rFonts w:ascii="Verdana" w:hAnsi="Verdana"/>
          <w:sz w:val="27"/>
          <w:szCs w:val="27"/>
        </w:rPr>
      </w:pPr>
      <w:r w:rsidRPr="00B01F5B">
        <w:rPr>
          <w:rStyle w:val="bumpedfont15"/>
          <w:rFonts w:ascii="Verdana" w:hAnsi="Verdana"/>
          <w:sz w:val="26"/>
          <w:szCs w:val="26"/>
        </w:rPr>
        <w:t>Voorgeschreven medicatie mag nooit zonder overleg met een huisarts en/of specialist veranderd of geheel achterwege gelaten worden. Bij twijfel, in welke vorm dan ook, dient de cliënt contact op te nemen met een huisarts en/of specialist. </w:t>
      </w:r>
      <w:r w:rsidRPr="00B01F5B">
        <w:rPr>
          <w:rFonts w:ascii="Verdana" w:hAnsi="Verdana"/>
          <w:sz w:val="27"/>
          <w:szCs w:val="27"/>
        </w:rPr>
        <w:t xml:space="preserve"> </w:t>
      </w:r>
    </w:p>
    <w:p w:rsidR="004829FA" w:rsidRPr="00B01F5B" w:rsidRDefault="004829FA" w:rsidP="00B01F5B">
      <w:pPr>
        <w:pStyle w:val="s3"/>
        <w:spacing w:after="120" w:afterAutospacing="0"/>
        <w:ind w:left="786"/>
        <w:rPr>
          <w:rFonts w:ascii="Verdana" w:hAnsi="Verdana"/>
          <w:sz w:val="27"/>
          <w:szCs w:val="27"/>
        </w:rPr>
      </w:pPr>
      <w:r w:rsidRPr="00B01F5B">
        <w:rPr>
          <w:rStyle w:val="bumpedfont15"/>
          <w:rFonts w:ascii="Verdana" w:hAnsi="Verdana"/>
          <w:sz w:val="26"/>
          <w:szCs w:val="26"/>
        </w:rPr>
        <w:t>De cliënt is en blijft altijd zelf verantwoordelijk voor zijn of haar gezondheid. </w:t>
      </w:r>
      <w:r w:rsidRPr="00B01F5B">
        <w:rPr>
          <w:rFonts w:ascii="Verdana" w:hAnsi="Verdana"/>
          <w:sz w:val="27"/>
          <w:szCs w:val="27"/>
        </w:rPr>
        <w:t xml:space="preserve"> </w:t>
      </w:r>
    </w:p>
    <w:p w:rsidR="004829FA" w:rsidRPr="00B01F5B" w:rsidRDefault="00B01F5B" w:rsidP="00B01F5B">
      <w:pPr>
        <w:pStyle w:val="s3"/>
        <w:spacing w:after="120" w:afterAutospacing="0"/>
        <w:ind w:left="786"/>
        <w:rPr>
          <w:rFonts w:ascii="Verdana" w:hAnsi="Verdana"/>
          <w:sz w:val="27"/>
          <w:szCs w:val="27"/>
        </w:rPr>
      </w:pPr>
      <w:r w:rsidRPr="00B01F5B">
        <w:rPr>
          <w:rStyle w:val="bumpedfont15"/>
          <w:rFonts w:ascii="Verdana" w:hAnsi="Verdana"/>
          <w:sz w:val="26"/>
          <w:szCs w:val="26"/>
        </w:rPr>
        <w:lastRenderedPageBreak/>
        <w:t xml:space="preserve">Indien </w:t>
      </w:r>
      <w:r w:rsidR="004829FA" w:rsidRPr="00B01F5B">
        <w:rPr>
          <w:rStyle w:val="bumpedfont15"/>
          <w:rFonts w:ascii="Verdana" w:hAnsi="Verdana"/>
          <w:sz w:val="26"/>
          <w:szCs w:val="26"/>
        </w:rPr>
        <w:t xml:space="preserve"> het idee </w:t>
      </w:r>
      <w:r w:rsidRPr="00B01F5B">
        <w:rPr>
          <w:rStyle w:val="bumpedfont15"/>
          <w:rFonts w:ascii="Verdana" w:hAnsi="Verdana"/>
          <w:sz w:val="26"/>
          <w:szCs w:val="26"/>
        </w:rPr>
        <w:t>bestaat</w:t>
      </w:r>
      <w:r w:rsidR="004829FA" w:rsidRPr="00B01F5B">
        <w:rPr>
          <w:rStyle w:val="bumpedfont15"/>
          <w:rFonts w:ascii="Verdana" w:hAnsi="Verdana"/>
          <w:sz w:val="26"/>
          <w:szCs w:val="26"/>
        </w:rPr>
        <w:t xml:space="preserve"> dat het raadzaam is om eerst een arts te raadplegen, heeft </w:t>
      </w:r>
      <w:r w:rsidRPr="00B01F5B">
        <w:rPr>
          <w:rStyle w:val="bumpedfont15"/>
          <w:rFonts w:ascii="Verdana" w:hAnsi="Verdana"/>
          <w:sz w:val="26"/>
          <w:szCs w:val="26"/>
        </w:rPr>
        <w:t xml:space="preserve">Moleculair Evenwicht </w:t>
      </w:r>
      <w:r w:rsidR="004829FA" w:rsidRPr="00B01F5B">
        <w:rPr>
          <w:rStyle w:val="bumpedfont15"/>
          <w:rFonts w:ascii="Verdana" w:hAnsi="Verdana"/>
          <w:sz w:val="26"/>
          <w:szCs w:val="26"/>
        </w:rPr>
        <w:t> het recht om de behandeling te staken tot nadere positieve informatie van de arts. </w:t>
      </w:r>
      <w:r w:rsidR="004829FA" w:rsidRPr="00B01F5B">
        <w:rPr>
          <w:rFonts w:ascii="Verdana" w:hAnsi="Verdana"/>
          <w:sz w:val="27"/>
          <w:szCs w:val="27"/>
        </w:rPr>
        <w:t xml:space="preserve"> </w:t>
      </w:r>
    </w:p>
    <w:p w:rsidR="00853070" w:rsidRDefault="00853070"/>
    <w:p w:rsidR="00B01F5B" w:rsidRDefault="00B01F5B"/>
    <w:p w:rsidR="00B01F5B" w:rsidRDefault="00B01F5B">
      <w:r>
        <w:t xml:space="preserve">Opgemaakt en eigendom van </w:t>
      </w:r>
      <w:proofErr w:type="spellStart"/>
      <w:r>
        <w:t>Kayleigh</w:t>
      </w:r>
      <w:proofErr w:type="spellEnd"/>
      <w:r>
        <w:t xml:space="preserve"> </w:t>
      </w:r>
      <w:proofErr w:type="spellStart"/>
      <w:r>
        <w:t>Verhoeven-Aarts</w:t>
      </w:r>
      <w:proofErr w:type="spellEnd"/>
      <w:r>
        <w:t>, 05-03-2025</w:t>
      </w:r>
    </w:p>
    <w:p w:rsidR="00B01F5B" w:rsidRDefault="00B01F5B">
      <w:proofErr w:type="spellStart"/>
      <w:r>
        <w:t>Vlierden</w:t>
      </w:r>
      <w:proofErr w:type="spellEnd"/>
      <w:r>
        <w:t>, Nederland</w:t>
      </w:r>
    </w:p>
    <w:sectPr w:rsidR="00B01F5B" w:rsidSect="0085307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2A4121"/>
    <w:multiLevelType w:val="multilevel"/>
    <w:tmpl w:val="B18490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BDC5D50"/>
    <w:multiLevelType w:val="multilevel"/>
    <w:tmpl w:val="0956A8C4"/>
    <w:lvl w:ilvl="0">
      <w:start w:val="1"/>
      <w:numFmt w:val="decimal"/>
      <w:lvlText w:val="%1."/>
      <w:lvlJc w:val="left"/>
      <w:pPr>
        <w:tabs>
          <w:tab w:val="num" w:pos="786"/>
        </w:tabs>
        <w:ind w:left="786"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4829FA"/>
    <w:rsid w:val="00173B74"/>
    <w:rsid w:val="002015C3"/>
    <w:rsid w:val="004829FA"/>
    <w:rsid w:val="00853070"/>
    <w:rsid w:val="00B01F5B"/>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853070"/>
  </w:style>
  <w:style w:type="paragraph" w:styleId="Kop4">
    <w:name w:val="heading 4"/>
    <w:basedOn w:val="Standaard"/>
    <w:link w:val="Kop4Char"/>
    <w:uiPriority w:val="9"/>
    <w:qFormat/>
    <w:rsid w:val="004829FA"/>
    <w:pPr>
      <w:spacing w:before="100" w:beforeAutospacing="1" w:after="100" w:afterAutospacing="1" w:line="240" w:lineRule="auto"/>
      <w:outlineLvl w:val="3"/>
    </w:pPr>
    <w:rPr>
      <w:rFonts w:ascii="Times New Roman" w:eastAsia="Times New Roman" w:hAnsi="Times New Roman" w:cs="Times New Roman"/>
      <w:b/>
      <w:bCs/>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4Char">
    <w:name w:val="Kop 4 Char"/>
    <w:basedOn w:val="Standaardalinea-lettertype"/>
    <w:link w:val="Kop4"/>
    <w:uiPriority w:val="9"/>
    <w:rsid w:val="004829FA"/>
    <w:rPr>
      <w:rFonts w:ascii="Times New Roman" w:eastAsia="Times New Roman" w:hAnsi="Times New Roman" w:cs="Times New Roman"/>
      <w:b/>
      <w:bCs/>
      <w:sz w:val="24"/>
      <w:szCs w:val="24"/>
      <w:lang w:eastAsia="nl-NL"/>
    </w:rPr>
  </w:style>
  <w:style w:type="paragraph" w:customStyle="1" w:styleId="s3">
    <w:name w:val="s3"/>
    <w:basedOn w:val="Standaard"/>
    <w:rsid w:val="004829FA"/>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bumpedfont15">
    <w:name w:val="bumpedfont15"/>
    <w:basedOn w:val="Standaardalinea-lettertype"/>
    <w:rsid w:val="004829FA"/>
  </w:style>
</w:styles>
</file>

<file path=word/webSettings.xml><?xml version="1.0" encoding="utf-8"?>
<w:webSettings xmlns:r="http://schemas.openxmlformats.org/officeDocument/2006/relationships" xmlns:w="http://schemas.openxmlformats.org/wordprocessingml/2006/main">
  <w:divs>
    <w:div w:id="959382351">
      <w:bodyDiv w:val="1"/>
      <w:marLeft w:val="0"/>
      <w:marRight w:val="0"/>
      <w:marTop w:val="0"/>
      <w:marBottom w:val="0"/>
      <w:divBdr>
        <w:top w:val="none" w:sz="0" w:space="0" w:color="auto"/>
        <w:left w:val="none" w:sz="0" w:space="0" w:color="auto"/>
        <w:bottom w:val="none" w:sz="0" w:space="0" w:color="auto"/>
        <w:right w:val="none" w:sz="0" w:space="0" w:color="auto"/>
      </w:divBdr>
    </w:div>
    <w:div w:id="1002659947">
      <w:bodyDiv w:val="1"/>
      <w:marLeft w:val="0"/>
      <w:marRight w:val="0"/>
      <w:marTop w:val="0"/>
      <w:marBottom w:val="0"/>
      <w:divBdr>
        <w:top w:val="none" w:sz="0" w:space="0" w:color="auto"/>
        <w:left w:val="none" w:sz="0" w:space="0" w:color="auto"/>
        <w:bottom w:val="none" w:sz="0" w:space="0" w:color="auto"/>
        <w:right w:val="none" w:sz="0" w:space="0" w:color="auto"/>
      </w:divBdr>
      <w:divsChild>
        <w:div w:id="369690349">
          <w:marLeft w:val="0"/>
          <w:marRight w:val="0"/>
          <w:marTop w:val="0"/>
          <w:marBottom w:val="0"/>
          <w:divBdr>
            <w:top w:val="none" w:sz="0" w:space="0" w:color="auto"/>
            <w:left w:val="none" w:sz="0" w:space="0" w:color="auto"/>
            <w:bottom w:val="none" w:sz="0" w:space="0" w:color="auto"/>
            <w:right w:val="none" w:sz="0" w:space="0" w:color="auto"/>
          </w:divBdr>
          <w:divsChild>
            <w:div w:id="982806957">
              <w:marLeft w:val="0"/>
              <w:marRight w:val="0"/>
              <w:marTop w:val="0"/>
              <w:marBottom w:val="0"/>
              <w:divBdr>
                <w:top w:val="none" w:sz="0" w:space="0" w:color="auto"/>
                <w:left w:val="none" w:sz="0" w:space="0" w:color="auto"/>
                <w:bottom w:val="none" w:sz="0" w:space="0" w:color="auto"/>
                <w:right w:val="none" w:sz="0" w:space="0" w:color="auto"/>
              </w:divBdr>
              <w:divsChild>
                <w:div w:id="1456753240">
                  <w:marLeft w:val="0"/>
                  <w:marRight w:val="0"/>
                  <w:marTop w:val="0"/>
                  <w:marBottom w:val="0"/>
                  <w:divBdr>
                    <w:top w:val="none" w:sz="0" w:space="0" w:color="auto"/>
                    <w:left w:val="none" w:sz="0" w:space="0" w:color="auto"/>
                    <w:bottom w:val="none" w:sz="0" w:space="0" w:color="auto"/>
                    <w:right w:val="none" w:sz="0" w:space="0" w:color="auto"/>
                  </w:divBdr>
                  <w:divsChild>
                    <w:div w:id="1147211134">
                      <w:marLeft w:val="0"/>
                      <w:marRight w:val="0"/>
                      <w:marTop w:val="0"/>
                      <w:marBottom w:val="0"/>
                      <w:divBdr>
                        <w:top w:val="none" w:sz="0" w:space="0" w:color="auto"/>
                        <w:left w:val="none" w:sz="0" w:space="0" w:color="auto"/>
                        <w:bottom w:val="none" w:sz="0" w:space="0" w:color="auto"/>
                        <w:right w:val="none" w:sz="0" w:space="0" w:color="auto"/>
                      </w:divBdr>
                      <w:divsChild>
                        <w:div w:id="1517035958">
                          <w:marLeft w:val="0"/>
                          <w:marRight w:val="0"/>
                          <w:marTop w:val="0"/>
                          <w:marBottom w:val="0"/>
                          <w:divBdr>
                            <w:top w:val="none" w:sz="0" w:space="0" w:color="auto"/>
                            <w:left w:val="none" w:sz="0" w:space="0" w:color="auto"/>
                            <w:bottom w:val="none" w:sz="0" w:space="0" w:color="auto"/>
                            <w:right w:val="none" w:sz="0" w:space="0" w:color="auto"/>
                          </w:divBdr>
                        </w:div>
                      </w:divsChild>
                    </w:div>
                    <w:div w:id="311328726">
                      <w:marLeft w:val="0"/>
                      <w:marRight w:val="0"/>
                      <w:marTop w:val="0"/>
                      <w:marBottom w:val="0"/>
                      <w:divBdr>
                        <w:top w:val="none" w:sz="0" w:space="0" w:color="auto"/>
                        <w:left w:val="none" w:sz="0" w:space="0" w:color="auto"/>
                        <w:bottom w:val="none" w:sz="0" w:space="0" w:color="auto"/>
                        <w:right w:val="none" w:sz="0" w:space="0" w:color="auto"/>
                      </w:divBdr>
                      <w:divsChild>
                        <w:div w:id="191751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9501986">
      <w:bodyDiv w:val="1"/>
      <w:marLeft w:val="0"/>
      <w:marRight w:val="0"/>
      <w:marTop w:val="0"/>
      <w:marBottom w:val="0"/>
      <w:divBdr>
        <w:top w:val="none" w:sz="0" w:space="0" w:color="auto"/>
        <w:left w:val="none" w:sz="0" w:space="0" w:color="auto"/>
        <w:bottom w:val="none" w:sz="0" w:space="0" w:color="auto"/>
        <w:right w:val="none" w:sz="0" w:space="0" w:color="auto"/>
      </w:divBdr>
    </w:div>
    <w:div w:id="1861314722">
      <w:bodyDiv w:val="1"/>
      <w:marLeft w:val="0"/>
      <w:marRight w:val="0"/>
      <w:marTop w:val="0"/>
      <w:marBottom w:val="0"/>
      <w:divBdr>
        <w:top w:val="none" w:sz="0" w:space="0" w:color="auto"/>
        <w:left w:val="none" w:sz="0" w:space="0" w:color="auto"/>
        <w:bottom w:val="none" w:sz="0" w:space="0" w:color="auto"/>
        <w:right w:val="none" w:sz="0" w:space="0" w:color="auto"/>
      </w:divBdr>
      <w:divsChild>
        <w:div w:id="1898199177">
          <w:marLeft w:val="0"/>
          <w:marRight w:val="0"/>
          <w:marTop w:val="0"/>
          <w:marBottom w:val="0"/>
          <w:divBdr>
            <w:top w:val="none" w:sz="0" w:space="0" w:color="auto"/>
            <w:left w:val="none" w:sz="0" w:space="0" w:color="auto"/>
            <w:bottom w:val="none" w:sz="0" w:space="0" w:color="auto"/>
            <w:right w:val="none" w:sz="0" w:space="0" w:color="auto"/>
          </w:divBdr>
          <w:divsChild>
            <w:div w:id="1670406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3</Pages>
  <Words>758</Words>
  <Characters>4171</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4920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Gebruiker</dc:creator>
  <cp:lastModifiedBy>Gebruiker</cp:lastModifiedBy>
  <cp:revision>1</cp:revision>
  <dcterms:created xsi:type="dcterms:W3CDTF">2025-03-08T15:08:00Z</dcterms:created>
  <dcterms:modified xsi:type="dcterms:W3CDTF">2025-03-08T15:44:00Z</dcterms:modified>
</cp:coreProperties>
</file>